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16" w:rsidRPr="009670E3" w:rsidRDefault="008C03BB" w:rsidP="00027BDB">
      <w:pPr>
        <w:spacing w:after="0" w:line="240" w:lineRule="auto"/>
        <w:jc w:val="center"/>
        <w:rPr>
          <w:b/>
          <w:sz w:val="32"/>
          <w:szCs w:val="32"/>
        </w:rPr>
      </w:pPr>
      <w:r w:rsidRPr="009670E3">
        <w:rPr>
          <w:b/>
          <w:sz w:val="32"/>
          <w:szCs w:val="32"/>
        </w:rPr>
        <w:t>LETNIA AKADEMIA</w:t>
      </w:r>
      <w:r w:rsidR="00817116" w:rsidRPr="009670E3">
        <w:rPr>
          <w:b/>
          <w:sz w:val="32"/>
          <w:szCs w:val="32"/>
        </w:rPr>
        <w:t xml:space="preserve"> ROZWOJU KOMPETENCJI</w:t>
      </w:r>
      <w:r w:rsidR="00027BDB" w:rsidRPr="009670E3">
        <w:rPr>
          <w:b/>
          <w:sz w:val="32"/>
          <w:szCs w:val="32"/>
        </w:rPr>
        <w:t xml:space="preserve"> 2015</w:t>
      </w:r>
    </w:p>
    <w:p w:rsidR="008C03BB" w:rsidRDefault="008C03BB" w:rsidP="00027BDB">
      <w:pPr>
        <w:spacing w:after="0" w:line="240" w:lineRule="auto"/>
        <w:jc w:val="center"/>
        <w:rPr>
          <w:b/>
          <w:sz w:val="32"/>
          <w:szCs w:val="36"/>
        </w:rPr>
      </w:pPr>
      <w:r w:rsidRPr="00027BDB">
        <w:rPr>
          <w:b/>
          <w:sz w:val="32"/>
          <w:szCs w:val="36"/>
        </w:rPr>
        <w:t>Formularz zgłoszeniowy</w:t>
      </w:r>
    </w:p>
    <w:p w:rsidR="00D27485" w:rsidRPr="00D27485" w:rsidRDefault="00D27485" w:rsidP="00027BDB">
      <w:pPr>
        <w:spacing w:after="0" w:line="240" w:lineRule="auto"/>
        <w:jc w:val="center"/>
        <w:rPr>
          <w:b/>
          <w:sz w:val="20"/>
          <w:szCs w:val="36"/>
        </w:rPr>
      </w:pPr>
    </w:p>
    <w:p w:rsidR="00D27485" w:rsidRPr="009670E3" w:rsidRDefault="00817116" w:rsidP="00D27485">
      <w:pPr>
        <w:jc w:val="both"/>
        <w:rPr>
          <w:rFonts w:ascii="Calibri" w:hAnsi="Calibri"/>
          <w:sz w:val="20"/>
          <w:szCs w:val="20"/>
        </w:rPr>
      </w:pPr>
      <w:r w:rsidRPr="009670E3">
        <w:rPr>
          <w:rFonts w:ascii="Calibri" w:hAnsi="Calibri"/>
          <w:sz w:val="20"/>
          <w:szCs w:val="20"/>
        </w:rPr>
        <w:t xml:space="preserve">Adresatami tegorocznej edycji są pracownicy </w:t>
      </w:r>
      <w:r w:rsidRPr="009670E3">
        <w:rPr>
          <w:rFonts w:ascii="Calibri" w:hAnsi="Calibri"/>
          <w:b/>
          <w:sz w:val="20"/>
          <w:szCs w:val="20"/>
        </w:rPr>
        <w:t>placówek doskonalenia nauczycieli, poradni psychologiczno-pedagogicznych, bibliotek pedagogicznych</w:t>
      </w:r>
      <w:r w:rsidRPr="009670E3">
        <w:rPr>
          <w:rFonts w:ascii="Calibri" w:hAnsi="Calibri"/>
          <w:sz w:val="20"/>
          <w:szCs w:val="20"/>
        </w:rPr>
        <w:t xml:space="preserve"> oraz </w:t>
      </w:r>
      <w:r w:rsidRPr="009670E3">
        <w:rPr>
          <w:rFonts w:ascii="Calibri" w:hAnsi="Calibri"/>
          <w:b/>
          <w:sz w:val="20"/>
          <w:szCs w:val="20"/>
        </w:rPr>
        <w:t>doradcy metodyczni.</w:t>
      </w:r>
      <w:r w:rsidR="00D27485" w:rsidRPr="009670E3">
        <w:rPr>
          <w:rFonts w:ascii="Calibri" w:hAnsi="Calibri"/>
          <w:sz w:val="20"/>
          <w:szCs w:val="20"/>
        </w:rPr>
        <w:t xml:space="preserve"> Formuła kursu obejmuje </w:t>
      </w:r>
      <w:r w:rsidR="00D27485" w:rsidRPr="009670E3">
        <w:rPr>
          <w:rFonts w:ascii="Calibri" w:hAnsi="Calibri"/>
          <w:b/>
          <w:sz w:val="20"/>
          <w:szCs w:val="20"/>
        </w:rPr>
        <w:t>8 modułów</w:t>
      </w:r>
      <w:r w:rsidR="00D27485" w:rsidRPr="009670E3">
        <w:rPr>
          <w:rFonts w:ascii="Calibri" w:hAnsi="Calibri"/>
          <w:sz w:val="20"/>
          <w:szCs w:val="20"/>
        </w:rPr>
        <w:t xml:space="preserve">, które realizowane będą w czasie </w:t>
      </w:r>
      <w:r w:rsidR="00D27485" w:rsidRPr="009670E3">
        <w:rPr>
          <w:rFonts w:ascii="Calibri" w:hAnsi="Calibri"/>
          <w:b/>
          <w:sz w:val="20"/>
          <w:szCs w:val="20"/>
        </w:rPr>
        <w:t>6-cio dniowego</w:t>
      </w:r>
      <w:r w:rsidR="00D27485" w:rsidRPr="009670E3">
        <w:rPr>
          <w:rFonts w:ascii="Calibri" w:hAnsi="Calibri"/>
          <w:sz w:val="20"/>
          <w:szCs w:val="20"/>
        </w:rPr>
        <w:t xml:space="preserve"> szkolenia. Liczba godzin dydaktycznych: </w:t>
      </w:r>
      <w:r w:rsidR="00D27485" w:rsidRPr="009670E3">
        <w:rPr>
          <w:rFonts w:ascii="Calibri" w:hAnsi="Calibri"/>
          <w:b/>
          <w:sz w:val="20"/>
          <w:szCs w:val="20"/>
        </w:rPr>
        <w:t>40.</w:t>
      </w:r>
    </w:p>
    <w:p w:rsidR="00817116" w:rsidRPr="009670E3" w:rsidRDefault="00CF754C">
      <w:pPr>
        <w:rPr>
          <w:sz w:val="20"/>
          <w:szCs w:val="20"/>
        </w:rPr>
      </w:pPr>
      <w:r w:rsidRPr="009670E3">
        <w:rPr>
          <w:b/>
          <w:sz w:val="20"/>
          <w:szCs w:val="20"/>
        </w:rPr>
        <w:t>Termin</w:t>
      </w:r>
      <w:r w:rsidRPr="009670E3">
        <w:rPr>
          <w:sz w:val="20"/>
          <w:szCs w:val="20"/>
        </w:rPr>
        <w:t xml:space="preserve">: </w:t>
      </w:r>
      <w:r w:rsidR="00571CF1">
        <w:rPr>
          <w:sz w:val="20"/>
          <w:szCs w:val="20"/>
        </w:rPr>
        <w:t>28 SIERPNIA</w:t>
      </w:r>
      <w:r w:rsidRPr="009670E3">
        <w:rPr>
          <w:sz w:val="20"/>
          <w:szCs w:val="20"/>
        </w:rPr>
        <w:t xml:space="preserve"> –</w:t>
      </w:r>
      <w:r w:rsidR="00BF0320" w:rsidRPr="009670E3">
        <w:rPr>
          <w:sz w:val="20"/>
          <w:szCs w:val="20"/>
        </w:rPr>
        <w:t xml:space="preserve"> </w:t>
      </w:r>
      <w:r w:rsidR="00571CF1">
        <w:rPr>
          <w:sz w:val="20"/>
          <w:szCs w:val="20"/>
        </w:rPr>
        <w:t xml:space="preserve">2 WRZEŚNIA </w:t>
      </w:r>
      <w:r w:rsidR="00027BDB" w:rsidRPr="009670E3">
        <w:rPr>
          <w:sz w:val="20"/>
          <w:szCs w:val="20"/>
        </w:rPr>
        <w:t xml:space="preserve">2015 </w:t>
      </w:r>
    </w:p>
    <w:p w:rsidR="00D07E90" w:rsidRPr="00571CF1" w:rsidRDefault="00CF754C" w:rsidP="00BF0320">
      <w:pPr>
        <w:rPr>
          <w:rStyle w:val="Hipercze"/>
          <w:sz w:val="20"/>
          <w:szCs w:val="20"/>
        </w:rPr>
      </w:pPr>
      <w:r w:rsidRPr="00571CF1">
        <w:rPr>
          <w:b/>
          <w:sz w:val="20"/>
          <w:szCs w:val="20"/>
        </w:rPr>
        <w:t>Miejsce</w:t>
      </w:r>
      <w:r w:rsidRPr="00571CF1">
        <w:rPr>
          <w:sz w:val="20"/>
          <w:szCs w:val="20"/>
        </w:rPr>
        <w:t>:</w:t>
      </w:r>
      <w:r w:rsidR="00571CF1" w:rsidRPr="00571CF1">
        <w:rPr>
          <w:sz w:val="20"/>
          <w:szCs w:val="20"/>
        </w:rPr>
        <w:t xml:space="preserve"> HOTEL ASTOR*** ul. Rozewska 38, 84-104 Jastrzębia Góra</w:t>
      </w:r>
      <w:r w:rsidR="00571CF1">
        <w:rPr>
          <w:sz w:val="20"/>
          <w:szCs w:val="20"/>
        </w:rPr>
        <w:t xml:space="preserve"> (link: </w:t>
      </w:r>
      <w:hyperlink r:id="rId7" w:history="1">
        <w:r w:rsidR="00571CF1" w:rsidRPr="0026240E">
          <w:rPr>
            <w:rStyle w:val="Hipercze"/>
            <w:sz w:val="20"/>
            <w:szCs w:val="20"/>
          </w:rPr>
          <w:t>http://www.astorhotel.pl/index.html</w:t>
        </w:r>
      </w:hyperlink>
      <w:r w:rsidR="00571CF1">
        <w:rPr>
          <w:sz w:val="20"/>
          <w:szCs w:val="20"/>
        </w:rPr>
        <w:t>)</w:t>
      </w:r>
    </w:p>
    <w:tbl>
      <w:tblPr>
        <w:tblStyle w:val="Tabela-Siatka"/>
        <w:tblW w:w="9072" w:type="dxa"/>
        <w:tblInd w:w="108" w:type="dxa"/>
        <w:tblLook w:val="04A0"/>
      </w:tblPr>
      <w:tblGrid>
        <w:gridCol w:w="3936"/>
        <w:gridCol w:w="3010"/>
        <w:gridCol w:w="2126"/>
      </w:tblGrid>
      <w:tr w:rsidR="0094284F" w:rsidRPr="00027BDB" w:rsidTr="00027BDB">
        <w:trPr>
          <w:trHeight w:val="340"/>
        </w:trPr>
        <w:tc>
          <w:tcPr>
            <w:tcW w:w="9072" w:type="dxa"/>
            <w:gridSpan w:val="3"/>
            <w:shd w:val="clear" w:color="auto" w:fill="BFBFBF" w:themeFill="background1" w:themeFillShade="BF"/>
            <w:vAlign w:val="center"/>
          </w:tcPr>
          <w:p w:rsidR="0094284F" w:rsidRPr="00027BDB" w:rsidRDefault="0094284F" w:rsidP="00027BDB">
            <w:pPr>
              <w:ind w:right="108"/>
              <w:jc w:val="center"/>
              <w:rPr>
                <w:rStyle w:val="Hipercze"/>
                <w:b/>
                <w:color w:val="auto"/>
                <w:u w:val="none"/>
              </w:rPr>
            </w:pPr>
            <w:r w:rsidRPr="00027BDB">
              <w:rPr>
                <w:rStyle w:val="Hipercze"/>
                <w:b/>
                <w:color w:val="auto"/>
                <w:u w:val="none"/>
              </w:rPr>
              <w:t>DANE PERSONALNE</w:t>
            </w:r>
          </w:p>
        </w:tc>
      </w:tr>
      <w:tr w:rsidR="00D07E90" w:rsidRPr="00D07E90" w:rsidTr="00437F54">
        <w:trPr>
          <w:trHeight w:val="340"/>
        </w:trPr>
        <w:tc>
          <w:tcPr>
            <w:tcW w:w="3936" w:type="dxa"/>
            <w:vAlign w:val="center"/>
          </w:tcPr>
          <w:p w:rsidR="00D07E90" w:rsidRPr="00D07E90" w:rsidRDefault="00D07E90" w:rsidP="0094284F">
            <w:pPr>
              <w:rPr>
                <w:rStyle w:val="Hipercze"/>
                <w:color w:val="auto"/>
                <w:u w:val="none"/>
              </w:rPr>
            </w:pPr>
            <w:r w:rsidRPr="00D07E90">
              <w:rPr>
                <w:rStyle w:val="Hipercze"/>
                <w:color w:val="auto"/>
                <w:u w:val="none"/>
              </w:rPr>
              <w:t>IMIĘ</w:t>
            </w:r>
          </w:p>
        </w:tc>
        <w:tc>
          <w:tcPr>
            <w:tcW w:w="5136" w:type="dxa"/>
            <w:gridSpan w:val="2"/>
            <w:vAlign w:val="center"/>
          </w:tcPr>
          <w:p w:rsidR="00D07E90" w:rsidRPr="00D07E90" w:rsidRDefault="00D07E90" w:rsidP="0094284F">
            <w:pPr>
              <w:rPr>
                <w:rStyle w:val="Hipercze"/>
                <w:color w:val="auto"/>
                <w:u w:val="none"/>
              </w:rPr>
            </w:pPr>
          </w:p>
        </w:tc>
      </w:tr>
      <w:tr w:rsidR="00D07E90" w:rsidRPr="00D07E90" w:rsidTr="00437F54">
        <w:trPr>
          <w:trHeight w:val="340"/>
        </w:trPr>
        <w:tc>
          <w:tcPr>
            <w:tcW w:w="3936" w:type="dxa"/>
            <w:vAlign w:val="center"/>
          </w:tcPr>
          <w:p w:rsidR="00D07E90" w:rsidRPr="00D07E90" w:rsidRDefault="00D07E90" w:rsidP="0094284F">
            <w:pPr>
              <w:rPr>
                <w:rStyle w:val="Hipercze"/>
                <w:color w:val="auto"/>
                <w:u w:val="none"/>
              </w:rPr>
            </w:pPr>
            <w:r w:rsidRPr="00D07E90">
              <w:rPr>
                <w:rStyle w:val="Hipercze"/>
                <w:color w:val="auto"/>
                <w:u w:val="none"/>
              </w:rPr>
              <w:t>NAZWISKO</w:t>
            </w:r>
          </w:p>
        </w:tc>
        <w:tc>
          <w:tcPr>
            <w:tcW w:w="5136" w:type="dxa"/>
            <w:gridSpan w:val="2"/>
            <w:vAlign w:val="center"/>
          </w:tcPr>
          <w:p w:rsidR="00D07E90" w:rsidRPr="00D07E90" w:rsidRDefault="00D07E90" w:rsidP="0094284F">
            <w:pPr>
              <w:rPr>
                <w:rStyle w:val="Hipercze"/>
                <w:color w:val="auto"/>
                <w:u w:val="none"/>
              </w:rPr>
            </w:pPr>
          </w:p>
        </w:tc>
      </w:tr>
      <w:tr w:rsidR="00D07E90" w:rsidRPr="00D07E90" w:rsidTr="00437F54">
        <w:trPr>
          <w:trHeight w:val="340"/>
        </w:trPr>
        <w:tc>
          <w:tcPr>
            <w:tcW w:w="3936" w:type="dxa"/>
            <w:vAlign w:val="center"/>
          </w:tcPr>
          <w:p w:rsidR="00D07E90" w:rsidRPr="00D07E90" w:rsidRDefault="00D07E90" w:rsidP="0094284F">
            <w:r w:rsidRPr="00D07E90">
              <w:t>MIEJSCOWOŚĆ</w:t>
            </w:r>
          </w:p>
        </w:tc>
        <w:tc>
          <w:tcPr>
            <w:tcW w:w="5136" w:type="dxa"/>
            <w:gridSpan w:val="2"/>
            <w:vAlign w:val="center"/>
          </w:tcPr>
          <w:p w:rsidR="00D07E90" w:rsidRPr="00D07E90" w:rsidRDefault="00D07E90" w:rsidP="0094284F"/>
        </w:tc>
      </w:tr>
      <w:tr w:rsidR="00D07E90" w:rsidRPr="00D07E90" w:rsidTr="00437F54">
        <w:trPr>
          <w:trHeight w:val="340"/>
        </w:trPr>
        <w:tc>
          <w:tcPr>
            <w:tcW w:w="3936" w:type="dxa"/>
            <w:vAlign w:val="center"/>
          </w:tcPr>
          <w:p w:rsidR="00D07E90" w:rsidRPr="00D07E90" w:rsidRDefault="00D07E90" w:rsidP="0094284F">
            <w:r w:rsidRPr="00D07E90">
              <w:t>KOD POCZTOWY</w:t>
            </w:r>
          </w:p>
        </w:tc>
        <w:tc>
          <w:tcPr>
            <w:tcW w:w="5136" w:type="dxa"/>
            <w:gridSpan w:val="2"/>
            <w:vAlign w:val="center"/>
          </w:tcPr>
          <w:p w:rsidR="00D07E90" w:rsidRPr="00D07E90" w:rsidRDefault="00D07E90" w:rsidP="0094284F"/>
        </w:tc>
      </w:tr>
      <w:tr w:rsidR="00D07E90" w:rsidRPr="00D07E90" w:rsidTr="00437F54">
        <w:trPr>
          <w:trHeight w:val="340"/>
        </w:trPr>
        <w:tc>
          <w:tcPr>
            <w:tcW w:w="3936" w:type="dxa"/>
            <w:vAlign w:val="center"/>
          </w:tcPr>
          <w:p w:rsidR="00D07E90" w:rsidRPr="00D07E90" w:rsidRDefault="00D07E90" w:rsidP="0094284F">
            <w:r w:rsidRPr="00D07E90">
              <w:t>ULICA/NR LOKALU/NR DOMU</w:t>
            </w:r>
          </w:p>
        </w:tc>
        <w:tc>
          <w:tcPr>
            <w:tcW w:w="5136" w:type="dxa"/>
            <w:gridSpan w:val="2"/>
            <w:vAlign w:val="center"/>
          </w:tcPr>
          <w:p w:rsidR="00D07E90" w:rsidRPr="00D07E90" w:rsidRDefault="00D07E90" w:rsidP="0094284F"/>
        </w:tc>
      </w:tr>
      <w:tr w:rsidR="00027BDB" w:rsidRPr="00D07E90" w:rsidTr="00437F54">
        <w:trPr>
          <w:trHeight w:val="340"/>
        </w:trPr>
        <w:tc>
          <w:tcPr>
            <w:tcW w:w="3936" w:type="dxa"/>
            <w:vAlign w:val="center"/>
          </w:tcPr>
          <w:p w:rsidR="00027BDB" w:rsidRPr="00D07E90" w:rsidRDefault="00027BDB" w:rsidP="0094284F">
            <w:r>
              <w:t xml:space="preserve">ADRES E-MAIL </w:t>
            </w:r>
          </w:p>
        </w:tc>
        <w:tc>
          <w:tcPr>
            <w:tcW w:w="5136" w:type="dxa"/>
            <w:gridSpan w:val="2"/>
            <w:vAlign w:val="center"/>
          </w:tcPr>
          <w:p w:rsidR="00027BDB" w:rsidRPr="00D07E90" w:rsidRDefault="00027BDB" w:rsidP="0094284F"/>
        </w:tc>
      </w:tr>
      <w:tr w:rsidR="00027BDB" w:rsidRPr="00D07E90" w:rsidTr="00027BDB">
        <w:trPr>
          <w:trHeight w:val="340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027BDB" w:rsidRDefault="00027BDB" w:rsidP="0094284F">
            <w:r>
              <w:t>TELEFON KONTAKTOWY</w:t>
            </w:r>
          </w:p>
        </w:tc>
        <w:tc>
          <w:tcPr>
            <w:tcW w:w="5136" w:type="dxa"/>
            <w:gridSpan w:val="2"/>
            <w:tcBorders>
              <w:bottom w:val="single" w:sz="4" w:space="0" w:color="auto"/>
            </w:tcBorders>
            <w:vAlign w:val="center"/>
          </w:tcPr>
          <w:p w:rsidR="00027BDB" w:rsidRPr="00D07E90" w:rsidRDefault="00027BDB" w:rsidP="0094284F"/>
        </w:tc>
      </w:tr>
      <w:tr w:rsidR="0094284F" w:rsidRPr="00027BDB" w:rsidTr="00027BDB">
        <w:trPr>
          <w:trHeight w:val="340"/>
        </w:trPr>
        <w:tc>
          <w:tcPr>
            <w:tcW w:w="9072" w:type="dxa"/>
            <w:gridSpan w:val="3"/>
            <w:shd w:val="clear" w:color="auto" w:fill="BFBFBF" w:themeFill="background1" w:themeFillShade="BF"/>
            <w:vAlign w:val="center"/>
          </w:tcPr>
          <w:p w:rsidR="0094284F" w:rsidRPr="00027BDB" w:rsidRDefault="0094284F" w:rsidP="00027BDB">
            <w:pPr>
              <w:jc w:val="center"/>
              <w:rPr>
                <w:b/>
              </w:rPr>
            </w:pPr>
            <w:r w:rsidRPr="00027BDB">
              <w:rPr>
                <w:b/>
              </w:rPr>
              <w:t>MIEJSCE PR</w:t>
            </w:r>
            <w:r w:rsidRPr="00027BDB">
              <w:rPr>
                <w:b/>
                <w:shd w:val="clear" w:color="auto" w:fill="BFBFBF" w:themeFill="background1" w:themeFillShade="BF"/>
              </w:rPr>
              <w:t>ACY</w:t>
            </w:r>
          </w:p>
        </w:tc>
      </w:tr>
      <w:tr w:rsidR="00D07E90" w:rsidRPr="00D07E90" w:rsidTr="00437F54">
        <w:trPr>
          <w:trHeight w:val="340"/>
        </w:trPr>
        <w:tc>
          <w:tcPr>
            <w:tcW w:w="3936" w:type="dxa"/>
            <w:vAlign w:val="center"/>
          </w:tcPr>
          <w:p w:rsidR="00D07E90" w:rsidRPr="00D07E90" w:rsidRDefault="00D07E90" w:rsidP="0094284F">
            <w:r w:rsidRPr="00D07E90">
              <w:t>NAZWA MIEJSCA PRACY</w:t>
            </w:r>
          </w:p>
        </w:tc>
        <w:tc>
          <w:tcPr>
            <w:tcW w:w="5136" w:type="dxa"/>
            <w:gridSpan w:val="2"/>
            <w:vAlign w:val="center"/>
          </w:tcPr>
          <w:p w:rsidR="00D07E90" w:rsidRDefault="00D07E90" w:rsidP="0094284F"/>
          <w:p w:rsidR="00437F54" w:rsidRPr="00D07E90" w:rsidRDefault="00437F54" w:rsidP="0094284F"/>
        </w:tc>
      </w:tr>
      <w:tr w:rsidR="00437F54" w:rsidRPr="00D07E90" w:rsidTr="00437F54">
        <w:trPr>
          <w:trHeight w:val="340"/>
        </w:trPr>
        <w:tc>
          <w:tcPr>
            <w:tcW w:w="3936" w:type="dxa"/>
            <w:vAlign w:val="center"/>
          </w:tcPr>
          <w:p w:rsidR="00437F54" w:rsidRPr="00D07E90" w:rsidRDefault="00437F54" w:rsidP="0094284F">
            <w:r>
              <w:t>WOJEWÓDZTWO</w:t>
            </w:r>
          </w:p>
        </w:tc>
        <w:tc>
          <w:tcPr>
            <w:tcW w:w="5136" w:type="dxa"/>
            <w:gridSpan w:val="2"/>
            <w:vAlign w:val="center"/>
          </w:tcPr>
          <w:p w:rsidR="00437F54" w:rsidRPr="00D07E90" w:rsidRDefault="00437F54" w:rsidP="0094284F"/>
        </w:tc>
      </w:tr>
      <w:tr w:rsidR="00D07E90" w:rsidRPr="00D07E90" w:rsidTr="00437F54">
        <w:trPr>
          <w:trHeight w:val="340"/>
        </w:trPr>
        <w:tc>
          <w:tcPr>
            <w:tcW w:w="3936" w:type="dxa"/>
            <w:vAlign w:val="center"/>
          </w:tcPr>
          <w:p w:rsidR="00D07E90" w:rsidRPr="00D07E90" w:rsidRDefault="00D07E90" w:rsidP="0094284F">
            <w:r w:rsidRPr="00D07E90">
              <w:t>MIEJSCOWOŚĆ</w:t>
            </w:r>
          </w:p>
        </w:tc>
        <w:tc>
          <w:tcPr>
            <w:tcW w:w="5136" w:type="dxa"/>
            <w:gridSpan w:val="2"/>
            <w:vAlign w:val="center"/>
          </w:tcPr>
          <w:p w:rsidR="00D07E90" w:rsidRPr="00D07E90" w:rsidRDefault="00D07E90" w:rsidP="0094284F"/>
        </w:tc>
      </w:tr>
      <w:tr w:rsidR="00D07E90" w:rsidRPr="00D07E90" w:rsidTr="00437F54">
        <w:trPr>
          <w:trHeight w:val="340"/>
        </w:trPr>
        <w:tc>
          <w:tcPr>
            <w:tcW w:w="3936" w:type="dxa"/>
            <w:vAlign w:val="center"/>
          </w:tcPr>
          <w:p w:rsidR="00D07E90" w:rsidRPr="00D07E90" w:rsidRDefault="00D07E90" w:rsidP="0094284F">
            <w:r w:rsidRPr="00D07E90">
              <w:t>KOD POCZTOWY</w:t>
            </w:r>
          </w:p>
        </w:tc>
        <w:tc>
          <w:tcPr>
            <w:tcW w:w="5136" w:type="dxa"/>
            <w:gridSpan w:val="2"/>
            <w:vAlign w:val="center"/>
          </w:tcPr>
          <w:p w:rsidR="00D07E90" w:rsidRPr="00D07E90" w:rsidRDefault="00D07E90" w:rsidP="0094284F"/>
        </w:tc>
      </w:tr>
      <w:tr w:rsidR="00D07E90" w:rsidRPr="00D07E90" w:rsidTr="00437F54">
        <w:trPr>
          <w:trHeight w:val="340"/>
        </w:trPr>
        <w:tc>
          <w:tcPr>
            <w:tcW w:w="3936" w:type="dxa"/>
            <w:vAlign w:val="center"/>
          </w:tcPr>
          <w:p w:rsidR="00D07E90" w:rsidRPr="00D07E90" w:rsidRDefault="00D07E90" w:rsidP="0094284F">
            <w:r w:rsidRPr="00D07E90">
              <w:t>ULICA/NR LOKALU/NR DOMU</w:t>
            </w:r>
          </w:p>
        </w:tc>
        <w:tc>
          <w:tcPr>
            <w:tcW w:w="5136" w:type="dxa"/>
            <w:gridSpan w:val="2"/>
            <w:vAlign w:val="center"/>
          </w:tcPr>
          <w:p w:rsidR="00D07E90" w:rsidRPr="00D07E90" w:rsidRDefault="00D07E90" w:rsidP="0094284F"/>
        </w:tc>
      </w:tr>
      <w:tr w:rsidR="00D07E90" w:rsidRPr="00D07E90" w:rsidTr="00437F54">
        <w:trPr>
          <w:trHeight w:val="340"/>
        </w:trPr>
        <w:tc>
          <w:tcPr>
            <w:tcW w:w="3936" w:type="dxa"/>
            <w:vAlign w:val="center"/>
          </w:tcPr>
          <w:p w:rsidR="00D07E90" w:rsidRPr="00D07E90" w:rsidRDefault="00D07E90" w:rsidP="0094284F">
            <w:r w:rsidRPr="00D07E90">
              <w:t>TELEFON</w:t>
            </w:r>
          </w:p>
        </w:tc>
        <w:tc>
          <w:tcPr>
            <w:tcW w:w="5136" w:type="dxa"/>
            <w:gridSpan w:val="2"/>
            <w:vAlign w:val="center"/>
          </w:tcPr>
          <w:p w:rsidR="00D07E90" w:rsidRPr="00D07E90" w:rsidRDefault="00D07E90" w:rsidP="0094284F"/>
        </w:tc>
      </w:tr>
      <w:tr w:rsidR="00D07E90" w:rsidRPr="00D07E90" w:rsidTr="009670E3">
        <w:trPr>
          <w:trHeight w:val="340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D07E90" w:rsidRPr="00D07E90" w:rsidRDefault="00D07E90" w:rsidP="0094284F">
            <w:r w:rsidRPr="00D07E90">
              <w:t>FAX</w:t>
            </w:r>
          </w:p>
        </w:tc>
        <w:tc>
          <w:tcPr>
            <w:tcW w:w="5136" w:type="dxa"/>
            <w:gridSpan w:val="2"/>
            <w:tcBorders>
              <w:bottom w:val="single" w:sz="4" w:space="0" w:color="auto"/>
            </w:tcBorders>
            <w:vAlign w:val="center"/>
          </w:tcPr>
          <w:p w:rsidR="00D07E90" w:rsidRPr="00D07E90" w:rsidRDefault="00D07E90" w:rsidP="0094284F"/>
        </w:tc>
      </w:tr>
      <w:tr w:rsidR="00D07E90" w:rsidRPr="00D07E90" w:rsidTr="009670E3">
        <w:trPr>
          <w:trHeight w:val="340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D07E90" w:rsidRPr="00D07E90" w:rsidRDefault="00D07E90" w:rsidP="0094284F">
            <w:r w:rsidRPr="00D07E90">
              <w:t>AKTUALNIE ZAJMOWANE STANOWISKO</w:t>
            </w:r>
          </w:p>
        </w:tc>
        <w:tc>
          <w:tcPr>
            <w:tcW w:w="5136" w:type="dxa"/>
            <w:gridSpan w:val="2"/>
            <w:tcBorders>
              <w:bottom w:val="single" w:sz="4" w:space="0" w:color="auto"/>
            </w:tcBorders>
            <w:vAlign w:val="center"/>
          </w:tcPr>
          <w:p w:rsidR="00D07E90" w:rsidRPr="00D07E90" w:rsidRDefault="00D07E90" w:rsidP="0094284F"/>
        </w:tc>
      </w:tr>
      <w:tr w:rsidR="00A420F3" w:rsidRPr="00D07E90" w:rsidTr="00A420F3">
        <w:trPr>
          <w:trHeight w:val="207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20F3" w:rsidRPr="00D07E90" w:rsidRDefault="00A420F3" w:rsidP="0094284F"/>
        </w:tc>
      </w:tr>
      <w:tr w:rsidR="009670E3" w:rsidRPr="00D07E90" w:rsidTr="00A420F3">
        <w:trPr>
          <w:trHeight w:val="340"/>
        </w:trPr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:rsidR="009670E3" w:rsidRPr="00A420F3" w:rsidRDefault="009670E3" w:rsidP="00A420F3">
            <w:pPr>
              <w:rPr>
                <w:sz w:val="18"/>
                <w:szCs w:val="18"/>
              </w:rPr>
            </w:pPr>
            <w:r w:rsidRPr="00A420F3">
              <w:rPr>
                <w:sz w:val="18"/>
                <w:szCs w:val="18"/>
              </w:rPr>
              <w:t>ZAPEWNIENIE TRANSPORTU Z DWORCA</w:t>
            </w:r>
            <w:r w:rsidR="00A420F3" w:rsidRPr="00A420F3">
              <w:rPr>
                <w:sz w:val="18"/>
                <w:szCs w:val="18"/>
              </w:rPr>
              <w:t xml:space="preserve"> PKP</w:t>
            </w:r>
            <w:r w:rsidRPr="00A420F3">
              <w:rPr>
                <w:sz w:val="18"/>
                <w:szCs w:val="18"/>
              </w:rPr>
              <w:t xml:space="preserve"> </w:t>
            </w:r>
            <w:r w:rsidR="00A420F3" w:rsidRPr="00A420F3">
              <w:rPr>
                <w:sz w:val="18"/>
                <w:szCs w:val="18"/>
              </w:rPr>
              <w:t>GDYNIA GŁÓWNA DO MIEJSCA SZKOLENIA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70E3" w:rsidRPr="00D07E90" w:rsidRDefault="00A420F3" w:rsidP="00B93538">
            <w:pPr>
              <w:tabs>
                <w:tab w:val="left" w:pos="2586"/>
              </w:tabs>
            </w:pPr>
            <w:r>
              <w:t xml:space="preserve">     </w:t>
            </w:r>
            <w:r w:rsidR="009670E3">
              <w:sym w:font="Symbol" w:char="F0FF"/>
            </w:r>
            <w:r w:rsidR="009670E3">
              <w:t xml:space="preserve"> TAK    </w:t>
            </w:r>
            <w:r w:rsidR="009670E3">
              <w:sym w:font="Symbol" w:char="F0FF"/>
            </w:r>
            <w:r w:rsidR="009670E3">
              <w:t xml:space="preserve"> NIE</w:t>
            </w:r>
          </w:p>
        </w:tc>
      </w:tr>
    </w:tbl>
    <w:p w:rsidR="00D27485" w:rsidRPr="00C549C0" w:rsidRDefault="00D27485" w:rsidP="00D27485">
      <w:pPr>
        <w:spacing w:after="0" w:line="240" w:lineRule="auto"/>
        <w:jc w:val="both"/>
        <w:rPr>
          <w:b/>
          <w:sz w:val="16"/>
          <w:szCs w:val="20"/>
        </w:rPr>
      </w:pPr>
    </w:p>
    <w:p w:rsidR="00BF0320" w:rsidRPr="00D27485" w:rsidRDefault="00BF0320" w:rsidP="00D27485">
      <w:pPr>
        <w:spacing w:after="0" w:line="240" w:lineRule="auto"/>
        <w:jc w:val="both"/>
        <w:rPr>
          <w:sz w:val="20"/>
          <w:szCs w:val="20"/>
        </w:rPr>
      </w:pPr>
      <w:r w:rsidRPr="00D27485">
        <w:rPr>
          <w:b/>
          <w:sz w:val="20"/>
          <w:szCs w:val="20"/>
        </w:rPr>
        <w:t>Uwaga!</w:t>
      </w:r>
      <w:r w:rsidRPr="00D27485">
        <w:rPr>
          <w:sz w:val="20"/>
          <w:szCs w:val="20"/>
        </w:rPr>
        <w:t xml:space="preserve"> W </w:t>
      </w:r>
      <w:r w:rsidR="00D27485" w:rsidRPr="00D27485">
        <w:rPr>
          <w:sz w:val="20"/>
          <w:szCs w:val="20"/>
        </w:rPr>
        <w:t>szkoleniu</w:t>
      </w:r>
      <w:r w:rsidRPr="00D27485">
        <w:rPr>
          <w:sz w:val="20"/>
          <w:szCs w:val="20"/>
        </w:rPr>
        <w:t xml:space="preserve"> nie mogą wziąć udziału osoby, które uczestniczyły </w:t>
      </w:r>
      <w:r w:rsidR="00D27485" w:rsidRPr="00D27485">
        <w:rPr>
          <w:sz w:val="20"/>
          <w:szCs w:val="20"/>
        </w:rPr>
        <w:t xml:space="preserve"> </w:t>
      </w:r>
      <w:r w:rsidRPr="00D27485">
        <w:rPr>
          <w:sz w:val="20"/>
          <w:szCs w:val="20"/>
        </w:rPr>
        <w:t>w zeszłorocznej edycji.</w:t>
      </w:r>
    </w:p>
    <w:p w:rsidR="00D27485" w:rsidRPr="00C549C0" w:rsidRDefault="00D27485" w:rsidP="00D27485">
      <w:pPr>
        <w:spacing w:after="0" w:line="240" w:lineRule="auto"/>
        <w:jc w:val="both"/>
        <w:rPr>
          <w:sz w:val="16"/>
          <w:szCs w:val="20"/>
        </w:rPr>
      </w:pPr>
    </w:p>
    <w:p w:rsidR="00216A48" w:rsidRPr="00D27485" w:rsidRDefault="00216A48" w:rsidP="00D27485">
      <w:pPr>
        <w:spacing w:after="0" w:line="240" w:lineRule="auto"/>
        <w:jc w:val="both"/>
        <w:rPr>
          <w:sz w:val="20"/>
          <w:szCs w:val="20"/>
        </w:rPr>
      </w:pPr>
      <w:r w:rsidRPr="00D27485">
        <w:rPr>
          <w:sz w:val="20"/>
          <w:szCs w:val="20"/>
        </w:rPr>
        <w:t>Wypełnienie formularza zgłoszeniowego nie jest jednoznaczne z zakwalifikowaniem na szkolenie. Osoby zakwalifikowane otrzymają potwierdzenie pocztą elektroniczną.</w:t>
      </w:r>
    </w:p>
    <w:p w:rsidR="00D27485" w:rsidRPr="00C549C0" w:rsidRDefault="00D27485" w:rsidP="00D27485">
      <w:pPr>
        <w:spacing w:after="0" w:line="240" w:lineRule="auto"/>
        <w:jc w:val="both"/>
        <w:rPr>
          <w:sz w:val="16"/>
          <w:szCs w:val="20"/>
        </w:rPr>
      </w:pPr>
    </w:p>
    <w:p w:rsidR="00D27485" w:rsidRDefault="00C549C0" w:rsidP="00D27485">
      <w:pPr>
        <w:spacing w:after="0" w:line="240" w:lineRule="auto"/>
        <w:jc w:val="both"/>
        <w:rPr>
          <w:rFonts w:cs="Tahoma"/>
          <w:color w:val="1A1A1A"/>
          <w:sz w:val="20"/>
          <w:szCs w:val="20"/>
          <w:shd w:val="clear" w:color="auto" w:fill="FFFFFF"/>
        </w:rPr>
      </w:pPr>
      <w:r w:rsidRPr="00C549C0">
        <w:rPr>
          <w:rFonts w:cs="Tahoma"/>
          <w:color w:val="1A1A1A"/>
          <w:sz w:val="20"/>
          <w:szCs w:val="20"/>
          <w:shd w:val="clear" w:color="auto" w:fill="FFFFFF"/>
        </w:rPr>
        <w:t>Organizatorzy zapewniają bezpłatne: dydaktykę, noclegi i wyżywienie, natomiast nie pokrywają kosztów podróży.</w:t>
      </w:r>
    </w:p>
    <w:p w:rsidR="00C549C0" w:rsidRPr="00C549C0" w:rsidRDefault="00C549C0" w:rsidP="00D27485">
      <w:pPr>
        <w:spacing w:after="0" w:line="240" w:lineRule="auto"/>
        <w:jc w:val="both"/>
        <w:rPr>
          <w:sz w:val="16"/>
          <w:szCs w:val="20"/>
        </w:rPr>
      </w:pPr>
    </w:p>
    <w:p w:rsidR="00BF0320" w:rsidRPr="00C549C0" w:rsidRDefault="00BF0320" w:rsidP="00D27485">
      <w:pPr>
        <w:spacing w:after="0" w:line="240" w:lineRule="auto"/>
        <w:jc w:val="both"/>
        <w:rPr>
          <w:sz w:val="20"/>
          <w:szCs w:val="20"/>
        </w:rPr>
      </w:pPr>
      <w:r w:rsidRPr="00C549C0">
        <w:rPr>
          <w:sz w:val="20"/>
          <w:szCs w:val="20"/>
        </w:rPr>
        <w:t>Liczba miejsc ograniczona. Decyduje kolejność zgłoszeń.</w:t>
      </w:r>
    </w:p>
    <w:p w:rsidR="00D27485" w:rsidRPr="00C549C0" w:rsidRDefault="00D27485" w:rsidP="00D27485">
      <w:pPr>
        <w:spacing w:after="0" w:line="240" w:lineRule="auto"/>
        <w:jc w:val="both"/>
        <w:rPr>
          <w:sz w:val="16"/>
          <w:szCs w:val="20"/>
        </w:rPr>
      </w:pPr>
    </w:p>
    <w:p w:rsidR="00D27485" w:rsidRDefault="00027BDB" w:rsidP="009670E3">
      <w:pPr>
        <w:spacing w:after="0" w:line="240" w:lineRule="auto"/>
        <w:rPr>
          <w:rFonts w:cs="Arial"/>
          <w:b/>
          <w:color w:val="000000"/>
          <w:sz w:val="20"/>
          <w:szCs w:val="20"/>
          <w:shd w:val="clear" w:color="auto" w:fill="FFFFFF"/>
        </w:rPr>
      </w:pPr>
      <w:r w:rsidRPr="00D27485">
        <w:rPr>
          <w:rFonts w:cs="Arial"/>
          <w:b/>
          <w:color w:val="000000"/>
          <w:sz w:val="20"/>
          <w:szCs w:val="20"/>
          <w:shd w:val="clear" w:color="auto" w:fill="FFFFFF"/>
        </w:rPr>
        <w:t>Wyrażam zgodę na przetwarzanie moich danych osobowych dla potrzeb niezbędnych do realizacji procesu rekrutacji (zgodnie z Ustawą z dn. 29.08.97 roku o Ochronie Danych Osobowych Dz. Ust. nr 133 poz.883).</w:t>
      </w:r>
    </w:p>
    <w:p w:rsidR="005C2AAE" w:rsidRPr="00C549C0" w:rsidRDefault="005C2AAE" w:rsidP="009670E3">
      <w:pPr>
        <w:spacing w:after="0" w:line="240" w:lineRule="auto"/>
        <w:rPr>
          <w:rFonts w:cs="Arial"/>
          <w:b/>
          <w:color w:val="000000"/>
          <w:szCs w:val="20"/>
          <w:shd w:val="clear" w:color="auto" w:fill="FFFFFF"/>
        </w:rPr>
      </w:pPr>
    </w:p>
    <w:p w:rsidR="00D27485" w:rsidRDefault="00D27485" w:rsidP="00D27485">
      <w:pPr>
        <w:spacing w:after="0" w:line="240" w:lineRule="auto"/>
        <w:jc w:val="both"/>
        <w:rPr>
          <w:rFonts w:cs="Arial"/>
          <w:color w:val="000000"/>
          <w:szCs w:val="20"/>
          <w:shd w:val="clear" w:color="auto" w:fill="FFFFFF"/>
        </w:rPr>
      </w:pPr>
    </w:p>
    <w:p w:rsidR="00D27485" w:rsidRPr="00D27485" w:rsidRDefault="00D27485" w:rsidP="00D27485">
      <w:pPr>
        <w:spacing w:after="0" w:line="240" w:lineRule="auto"/>
        <w:jc w:val="right"/>
        <w:rPr>
          <w:rFonts w:cs="Arial"/>
          <w:b/>
          <w:color w:val="000000"/>
          <w:szCs w:val="20"/>
          <w:shd w:val="clear" w:color="auto" w:fill="FFFFFF"/>
        </w:rPr>
      </w:pPr>
      <w:r w:rsidRPr="00D27485">
        <w:rPr>
          <w:rFonts w:cs="Arial"/>
          <w:b/>
          <w:color w:val="000000"/>
          <w:szCs w:val="20"/>
          <w:shd w:val="clear" w:color="auto" w:fill="FFFFFF"/>
        </w:rPr>
        <w:t>………………………………………….</w:t>
      </w:r>
    </w:p>
    <w:p w:rsidR="00027BDB" w:rsidRDefault="00D27485" w:rsidP="00A420F3">
      <w:pPr>
        <w:ind w:left="6663"/>
        <w:rPr>
          <w:rFonts w:cs="Arial"/>
          <w:b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A420F3">
        <w:rPr>
          <w:rFonts w:cs="Arial"/>
          <w:b/>
          <w:color w:val="000000"/>
          <w:sz w:val="20"/>
          <w:szCs w:val="20"/>
          <w:shd w:val="clear" w:color="auto" w:fill="FFFFFF"/>
        </w:rPr>
        <w:t>Data i podpis Zgłaszającego</w:t>
      </w:r>
    </w:p>
    <w:p w:rsidR="005C2AAE" w:rsidRPr="009A77D6" w:rsidRDefault="005C2AAE" w:rsidP="009A77D6">
      <w:pPr>
        <w:jc w:val="center"/>
        <w:rPr>
          <w:sz w:val="20"/>
        </w:rPr>
      </w:pPr>
      <w:r w:rsidRPr="005C2AAE">
        <w:rPr>
          <w:sz w:val="20"/>
        </w:rPr>
        <w:t xml:space="preserve">Wypełniony i podpisany formularz należy przesłać na adres: </w:t>
      </w:r>
      <w:hyperlink r:id="rId8" w:history="1">
        <w:r w:rsidRPr="005C2AAE">
          <w:rPr>
            <w:rStyle w:val="Hipercze"/>
            <w:sz w:val="20"/>
          </w:rPr>
          <w:t>aneta.kusmirowska@phin.pl</w:t>
        </w:r>
      </w:hyperlink>
      <w:r w:rsidRPr="005C2AAE">
        <w:rPr>
          <w:sz w:val="20"/>
        </w:rPr>
        <w:t>.</w:t>
      </w:r>
    </w:p>
    <w:sectPr w:rsidR="005C2AAE" w:rsidRPr="009A77D6" w:rsidSect="00437F54">
      <w:headerReference w:type="default" r:id="rId9"/>
      <w:footerReference w:type="default" r:id="rId10"/>
      <w:pgSz w:w="11906" w:h="16838"/>
      <w:pgMar w:top="1276" w:right="1417" w:bottom="1276" w:left="1417" w:header="426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B8" w:rsidRDefault="004548B8" w:rsidP="00D131E2">
      <w:pPr>
        <w:spacing w:after="0" w:line="240" w:lineRule="auto"/>
      </w:pPr>
      <w:r>
        <w:separator/>
      </w:r>
    </w:p>
  </w:endnote>
  <w:endnote w:type="continuationSeparator" w:id="0">
    <w:p w:rsidR="004548B8" w:rsidRDefault="004548B8" w:rsidP="00D1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B" w:rsidRPr="00667190" w:rsidRDefault="00CF0D1B" w:rsidP="00667190">
    <w:pPr>
      <w:pStyle w:val="Stopka"/>
      <w:ind w:left="2552"/>
      <w:rPr>
        <w:sz w:val="18"/>
        <w:szCs w:val="18"/>
      </w:rPr>
    </w:pPr>
    <w:r w:rsidRPr="00667190">
      <w:rPr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-27305</wp:posOffset>
          </wp:positionV>
          <wp:extent cx="1666875" cy="631825"/>
          <wp:effectExtent l="0" t="0" r="0" b="0"/>
          <wp:wrapSquare wrapText="bothSides"/>
          <wp:docPr id="1" name="Obraz 1" descr="C:\Users\mzbytniewski\Desktop\kongresy i konferencje\pozostałe\wersja z R\Logo PHIN_krzywe_corel9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bytniewski\Desktop\kongresy i konferencje\pozostałe\wersja z R\Logo PHIN_krzywe_corel9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7190" w:rsidRPr="00667190">
      <w:rPr>
        <w:sz w:val="18"/>
        <w:szCs w:val="18"/>
      </w:rPr>
      <w:t>PHIN Consulting Sp. z o.o.</w:t>
    </w:r>
    <w:r w:rsidR="00667190" w:rsidRPr="00667190">
      <w:rPr>
        <w:sz w:val="18"/>
        <w:szCs w:val="18"/>
      </w:rPr>
      <w:br/>
      <w:t>ul. Częstochowska 63, 93-121 Łódź</w:t>
    </w:r>
    <w:r w:rsidR="00667190" w:rsidRPr="00667190">
      <w:rPr>
        <w:sz w:val="18"/>
        <w:szCs w:val="18"/>
      </w:rPr>
      <w:br/>
      <w:t>Tel.: 604 938 719</w:t>
    </w:r>
    <w:r w:rsidR="00667190" w:rsidRPr="00667190">
      <w:rPr>
        <w:sz w:val="18"/>
        <w:szCs w:val="18"/>
      </w:rPr>
      <w:br/>
      <w:t>E-mail: aneta.kusmirowska@phin.pl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B8" w:rsidRDefault="004548B8" w:rsidP="00D131E2">
      <w:pPr>
        <w:spacing w:after="0" w:line="240" w:lineRule="auto"/>
      </w:pPr>
      <w:r>
        <w:separator/>
      </w:r>
    </w:p>
  </w:footnote>
  <w:footnote w:type="continuationSeparator" w:id="0">
    <w:p w:rsidR="004548B8" w:rsidRDefault="004548B8" w:rsidP="00D1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E2" w:rsidRDefault="00D131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5715000" cy="523875"/>
          <wp:effectExtent l="0" t="0" r="0" b="0"/>
          <wp:wrapTight wrapText="bothSides">
            <wp:wrapPolygon edited="0">
              <wp:start x="0" y="0"/>
              <wp:lineTo x="0" y="21207"/>
              <wp:lineTo x="21528" y="21207"/>
              <wp:lineTo x="21528" y="0"/>
              <wp:lineTo x="0" y="0"/>
            </wp:wrapPolygon>
          </wp:wrapTight>
          <wp:docPr id="5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3CE"/>
    <w:multiLevelType w:val="hybridMultilevel"/>
    <w:tmpl w:val="F8B4A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586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17116"/>
    <w:rsid w:val="00027BDB"/>
    <w:rsid w:val="001961DE"/>
    <w:rsid w:val="00201E81"/>
    <w:rsid w:val="00216A48"/>
    <w:rsid w:val="002733DB"/>
    <w:rsid w:val="00333405"/>
    <w:rsid w:val="003F24A0"/>
    <w:rsid w:val="00437F54"/>
    <w:rsid w:val="004548B8"/>
    <w:rsid w:val="00571CF1"/>
    <w:rsid w:val="005A5275"/>
    <w:rsid w:val="005C2AAE"/>
    <w:rsid w:val="00667190"/>
    <w:rsid w:val="006C238B"/>
    <w:rsid w:val="006D444E"/>
    <w:rsid w:val="006F2702"/>
    <w:rsid w:val="0074305D"/>
    <w:rsid w:val="0078034B"/>
    <w:rsid w:val="007C0BC5"/>
    <w:rsid w:val="00817116"/>
    <w:rsid w:val="0082528D"/>
    <w:rsid w:val="00831DC2"/>
    <w:rsid w:val="008C03BB"/>
    <w:rsid w:val="0094284F"/>
    <w:rsid w:val="009436D0"/>
    <w:rsid w:val="009670E3"/>
    <w:rsid w:val="009942F7"/>
    <w:rsid w:val="009A77D6"/>
    <w:rsid w:val="00A3775D"/>
    <w:rsid w:val="00A420F3"/>
    <w:rsid w:val="00AC1B14"/>
    <w:rsid w:val="00B72EA2"/>
    <w:rsid w:val="00BA3D87"/>
    <w:rsid w:val="00BC0B34"/>
    <w:rsid w:val="00BF0320"/>
    <w:rsid w:val="00C549C0"/>
    <w:rsid w:val="00C655DA"/>
    <w:rsid w:val="00CF0D1B"/>
    <w:rsid w:val="00CF754C"/>
    <w:rsid w:val="00D07E90"/>
    <w:rsid w:val="00D131E2"/>
    <w:rsid w:val="00D27485"/>
    <w:rsid w:val="00D76781"/>
    <w:rsid w:val="00DF2FE3"/>
    <w:rsid w:val="00E36428"/>
    <w:rsid w:val="00E450D9"/>
    <w:rsid w:val="00E47F20"/>
    <w:rsid w:val="00E947B1"/>
    <w:rsid w:val="00F4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754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3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1E2"/>
  </w:style>
  <w:style w:type="paragraph" w:styleId="Stopka">
    <w:name w:val="footer"/>
    <w:basedOn w:val="Normalny"/>
    <w:link w:val="StopkaZnak"/>
    <w:uiPriority w:val="99"/>
    <w:unhideWhenUsed/>
    <w:rsid w:val="00D13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1E2"/>
  </w:style>
  <w:style w:type="paragraph" w:styleId="Tekstdymka">
    <w:name w:val="Balloon Text"/>
    <w:basedOn w:val="Normalny"/>
    <w:link w:val="TekstdymkaZnak"/>
    <w:uiPriority w:val="99"/>
    <w:semiHidden/>
    <w:unhideWhenUsed/>
    <w:rsid w:val="00D1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1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0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754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3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1E2"/>
  </w:style>
  <w:style w:type="paragraph" w:styleId="Stopka">
    <w:name w:val="footer"/>
    <w:basedOn w:val="Normalny"/>
    <w:link w:val="StopkaZnak"/>
    <w:uiPriority w:val="99"/>
    <w:unhideWhenUsed/>
    <w:rsid w:val="00D13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1E2"/>
  </w:style>
  <w:style w:type="paragraph" w:styleId="Tekstdymka">
    <w:name w:val="Balloon Text"/>
    <w:basedOn w:val="Normalny"/>
    <w:link w:val="TekstdymkaZnak"/>
    <w:uiPriority w:val="99"/>
    <w:semiHidden/>
    <w:unhideWhenUsed/>
    <w:rsid w:val="00D1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1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0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kusmirowska@phin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storhotel.pl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PHIN Consulting Sp. z o. o.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mzbytniewski</dc:creator>
  <cp:lastModifiedBy>phin</cp:lastModifiedBy>
  <cp:revision>2</cp:revision>
  <dcterms:created xsi:type="dcterms:W3CDTF">2015-06-22T09:00:00Z</dcterms:created>
  <dcterms:modified xsi:type="dcterms:W3CDTF">2015-06-22T09:00:00Z</dcterms:modified>
</cp:coreProperties>
</file>